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EAC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37D15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6EFC2C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cs="宋体"/>
          <w:b/>
          <w:kern w:val="0"/>
          <w:sz w:val="32"/>
          <w:szCs w:val="32"/>
        </w:rPr>
      </w:pPr>
    </w:p>
    <w:p w14:paraId="076F8A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632E51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月至今在我处工作。经决定，同意其报考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49DFDE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报考岗位），并配合有关单位为其办理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人事调动手续。</w:t>
      </w:r>
    </w:p>
    <w:p w14:paraId="497795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/>
          <w:sz w:val="32"/>
          <w:szCs w:val="32"/>
        </w:rPr>
      </w:pPr>
    </w:p>
    <w:p w14:paraId="73106D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02DAB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/>
          <w:sz w:val="32"/>
          <w:szCs w:val="32"/>
        </w:rPr>
      </w:pPr>
    </w:p>
    <w:p w14:paraId="062F83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 w14:paraId="437F9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33431A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198E6B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 w14:paraId="5E6979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00C70F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DIwMTdhYzM4MDQ1Y2QyMzA4YzcwOWNiNjg5NjYifQ=="/>
  </w:docVars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0DD430AA"/>
    <w:rsid w:val="18722D74"/>
    <w:rsid w:val="2FF6F974"/>
    <w:rsid w:val="36B342A1"/>
    <w:rsid w:val="47630C39"/>
    <w:rsid w:val="7C700E36"/>
    <w:rsid w:val="7E56D906"/>
    <w:rsid w:val="7FBD0E7B"/>
    <w:rsid w:val="CFED1BC8"/>
    <w:rsid w:val="DBFD2285"/>
    <w:rsid w:val="E71F0D22"/>
    <w:rsid w:val="EBFF3058"/>
    <w:rsid w:val="FB7BB6D2"/>
    <w:rsid w:val="FFDB7BF2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117</Words>
  <Characters>120</Characters>
  <Lines>0</Lines>
  <Paragraphs>0</Paragraphs>
  <TotalTime>0</TotalTime>
  <ScaleCrop>false</ScaleCrop>
  <LinksUpToDate>false</LinksUpToDate>
  <CharactersWithSpaces>219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2019-04-01T01:36:00Z</dcterms:created>
  <dc:creator>Administrator</dc:creator>
  <cp:lastModifiedBy>NYX</cp:lastModifiedBy>
  <cp:lastPrinted>2024-11-27T01:11:34Z</cp:lastPrinted>
  <dcterms:modified xsi:type="dcterms:W3CDTF">2024-11-27T01:11:35Z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48729A211A4D4179974F6584E21BAFC9</vt:lpwstr>
  </property>
</Properties>
</file>